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59601B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E71187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="00D155B1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D155B1">
      <w:pPr>
        <w:tabs>
          <w:tab w:val="left" w:pos="5315"/>
        </w:tabs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B14AA" w:rsidRPr="00D155B1" w:rsidRDefault="000B14AA" w:rsidP="00D155B1">
      <w:pPr>
        <w:contextualSpacing/>
        <w:jc w:val="both"/>
        <w:rPr>
          <w:bCs/>
          <w:sz w:val="24"/>
          <w:szCs w:val="24"/>
          <w:lang w:val="uk-UA"/>
        </w:rPr>
      </w:pPr>
    </w:p>
    <w:p w:rsidR="000D041F" w:rsidRDefault="003012B8" w:rsidP="00D155B1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______________ 20 ___</w:t>
      </w:r>
      <w:r w:rsidR="000B14AA" w:rsidRPr="000B14A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                    </w:t>
      </w:r>
      <w:r w:rsidR="000D041F" w:rsidRPr="000B14AA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D041F" w:rsidRPr="000B14AA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3D26A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________</w:t>
      </w:r>
    </w:p>
    <w:p w:rsidR="00D155B1" w:rsidRPr="000D041F" w:rsidRDefault="00D155B1" w:rsidP="00D155B1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D155B1" w:rsidRPr="00D155B1" w:rsidRDefault="00D155B1" w:rsidP="00D155B1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3653CB" w:rsidRDefault="000D663C" w:rsidP="00D155B1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4E666D">
        <w:rPr>
          <w:rFonts w:ascii="Times New Roman" w:hAnsi="Times New Roman" w:cs="Times New Roman"/>
          <w:sz w:val="28"/>
          <w:szCs w:val="28"/>
          <w:lang w:val="uk-UA"/>
        </w:rPr>
        <w:t>(зі</w:t>
      </w:r>
      <w:r w:rsidR="009F6C4E">
        <w:rPr>
          <w:rFonts w:ascii="Times New Roman" w:hAnsi="Times New Roman" w:cs="Times New Roman"/>
          <w:sz w:val="28"/>
          <w:szCs w:val="28"/>
          <w:lang w:val="uk-UA"/>
        </w:rPr>
        <w:t xml:space="preserve"> змін</w:t>
      </w:r>
      <w:r w:rsidR="004E666D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9F6C4E">
        <w:rPr>
          <w:rFonts w:ascii="Times New Roman" w:hAnsi="Times New Roman" w:cs="Times New Roman"/>
          <w:sz w:val="28"/>
          <w:szCs w:val="28"/>
          <w:lang w:val="uk-UA"/>
        </w:rPr>
        <w:t xml:space="preserve"> цільового призначення</w:t>
      </w:r>
      <w:r w:rsidR="004E666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1A2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DA4CA2">
        <w:rPr>
          <w:rFonts w:ascii="Times New Roman" w:hAnsi="Times New Roman" w:cs="Times New Roman"/>
          <w:sz w:val="28"/>
          <w:szCs w:val="28"/>
          <w:lang w:val="uk-UA"/>
        </w:rPr>
        <w:t>будівництва та</w:t>
      </w:r>
      <w:r w:rsidR="00BE614A">
        <w:rPr>
          <w:rFonts w:ascii="Times New Roman" w:hAnsi="Times New Roman" w:cs="Times New Roman"/>
          <w:sz w:val="28"/>
          <w:szCs w:val="28"/>
          <w:lang w:val="uk-UA"/>
        </w:rPr>
        <w:t xml:space="preserve"> обслуговування </w:t>
      </w:r>
      <w:r w:rsidR="003653CB">
        <w:rPr>
          <w:rFonts w:ascii="Times New Roman" w:hAnsi="Times New Roman" w:cs="Times New Roman"/>
          <w:sz w:val="28"/>
          <w:szCs w:val="28"/>
          <w:lang w:val="uk-UA"/>
        </w:rPr>
        <w:t xml:space="preserve">інших </w:t>
      </w:r>
      <w:r w:rsidR="009F6C4E">
        <w:rPr>
          <w:rFonts w:ascii="Times New Roman" w:hAnsi="Times New Roman" w:cs="Times New Roman"/>
          <w:sz w:val="28"/>
          <w:szCs w:val="28"/>
          <w:lang w:val="uk-UA"/>
        </w:rPr>
        <w:t>будіве</w:t>
      </w:r>
      <w:r w:rsidR="00DA4CA2">
        <w:rPr>
          <w:rFonts w:ascii="Times New Roman" w:hAnsi="Times New Roman" w:cs="Times New Roman"/>
          <w:sz w:val="28"/>
          <w:szCs w:val="28"/>
          <w:lang w:val="uk-UA"/>
        </w:rPr>
        <w:t xml:space="preserve">ль </w:t>
      </w:r>
      <w:r w:rsidR="003653CB">
        <w:rPr>
          <w:rFonts w:ascii="Times New Roman" w:hAnsi="Times New Roman" w:cs="Times New Roman"/>
          <w:sz w:val="28"/>
          <w:szCs w:val="28"/>
          <w:lang w:val="uk-UA"/>
        </w:rPr>
        <w:t>громадської забудови</w:t>
      </w:r>
    </w:p>
    <w:p w:rsidR="000D663C" w:rsidRPr="0061445D" w:rsidRDefault="003D26A1" w:rsidP="002624D9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9B13AF">
        <w:rPr>
          <w:rFonts w:ascii="Times New Roman" w:hAnsi="Times New Roman" w:cs="Times New Roman"/>
          <w:sz w:val="28"/>
          <w:szCs w:val="28"/>
          <w:lang w:val="uk-UA"/>
        </w:rPr>
        <w:t>Колошві</w:t>
      </w:r>
      <w:proofErr w:type="spellEnd"/>
      <w:r w:rsidR="009B13AF">
        <w:rPr>
          <w:rFonts w:ascii="Times New Roman" w:hAnsi="Times New Roman" w:cs="Times New Roman"/>
          <w:sz w:val="28"/>
          <w:szCs w:val="28"/>
          <w:lang w:val="uk-UA"/>
        </w:rPr>
        <w:t xml:space="preserve"> Б</w:t>
      </w:r>
      <w:r w:rsidR="003503BB">
        <w:rPr>
          <w:rFonts w:ascii="Times New Roman" w:hAnsi="Times New Roman" w:cs="Times New Roman"/>
          <w:sz w:val="28"/>
          <w:szCs w:val="28"/>
          <w:lang w:val="uk-UA"/>
        </w:rPr>
        <w:t>.М.</w:t>
      </w:r>
    </w:p>
    <w:p w:rsidR="00CD6318" w:rsidRPr="00D155B1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6318" w:rsidRPr="00D155B1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F6C4E" w:rsidRDefault="00A2352F" w:rsidP="009F6C4E">
      <w:pPr>
        <w:pStyle w:val="a6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 w:rsidRPr="0061445D">
        <w:rPr>
          <w:sz w:val="28"/>
          <w:szCs w:val="28"/>
          <w:lang w:val="uk-UA"/>
        </w:rPr>
        <w:t xml:space="preserve">Розглянувши </w:t>
      </w:r>
      <w:r w:rsidR="0018115A" w:rsidRPr="0061445D">
        <w:rPr>
          <w:sz w:val="28"/>
          <w:szCs w:val="28"/>
          <w:lang w:val="uk-UA"/>
        </w:rPr>
        <w:t xml:space="preserve">заяву </w:t>
      </w:r>
      <w:r w:rsidR="00EF511C" w:rsidRPr="0061445D">
        <w:rPr>
          <w:sz w:val="28"/>
          <w:szCs w:val="28"/>
          <w:lang w:val="uk-UA"/>
        </w:rPr>
        <w:t>гр</w:t>
      </w:r>
      <w:r w:rsidR="005158E4">
        <w:rPr>
          <w:sz w:val="28"/>
          <w:szCs w:val="28"/>
          <w:lang w:val="uk-UA"/>
        </w:rPr>
        <w:t xml:space="preserve">. </w:t>
      </w:r>
      <w:proofErr w:type="spellStart"/>
      <w:r w:rsidR="009B13AF">
        <w:rPr>
          <w:sz w:val="28"/>
          <w:szCs w:val="28"/>
          <w:lang w:val="uk-UA"/>
        </w:rPr>
        <w:t>Колошви</w:t>
      </w:r>
      <w:proofErr w:type="spellEnd"/>
      <w:r w:rsidR="009B13AF">
        <w:rPr>
          <w:sz w:val="28"/>
          <w:szCs w:val="28"/>
          <w:lang w:val="uk-UA"/>
        </w:rPr>
        <w:t xml:space="preserve"> Богдани Миколаївни</w:t>
      </w:r>
      <w:r w:rsidR="003503BB">
        <w:rPr>
          <w:sz w:val="28"/>
          <w:szCs w:val="28"/>
          <w:lang w:val="uk-UA"/>
        </w:rPr>
        <w:t xml:space="preserve"> від 2</w:t>
      </w:r>
      <w:r w:rsidR="00E71187">
        <w:rPr>
          <w:sz w:val="28"/>
          <w:szCs w:val="28"/>
          <w:lang w:val="uk-UA"/>
        </w:rPr>
        <w:t>9</w:t>
      </w:r>
      <w:r w:rsidR="0092360D">
        <w:rPr>
          <w:sz w:val="28"/>
          <w:szCs w:val="28"/>
          <w:lang w:val="uk-UA"/>
        </w:rPr>
        <w:t>.0</w:t>
      </w:r>
      <w:r w:rsidR="00E71187">
        <w:rPr>
          <w:sz w:val="28"/>
          <w:szCs w:val="28"/>
          <w:lang w:val="uk-UA"/>
        </w:rPr>
        <w:t>8</w:t>
      </w:r>
      <w:r w:rsidR="009F6C4E">
        <w:rPr>
          <w:sz w:val="28"/>
          <w:szCs w:val="28"/>
          <w:lang w:val="uk-UA"/>
        </w:rPr>
        <w:t>.202</w:t>
      </w:r>
      <w:r w:rsidR="00E71187">
        <w:rPr>
          <w:sz w:val="28"/>
          <w:szCs w:val="28"/>
          <w:lang w:val="uk-UA"/>
        </w:rPr>
        <w:t>4</w:t>
      </w:r>
      <w:r w:rsidR="000D663C" w:rsidRPr="0061445D"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</w:t>
      </w:r>
      <w:r w:rsidR="004E666D">
        <w:rPr>
          <w:sz w:val="28"/>
          <w:szCs w:val="28"/>
          <w:lang w:val="uk-UA"/>
        </w:rPr>
        <w:t xml:space="preserve">(зі </w:t>
      </w:r>
      <w:r w:rsidR="009F6C4E">
        <w:rPr>
          <w:sz w:val="28"/>
          <w:szCs w:val="28"/>
          <w:lang w:val="uk-UA"/>
        </w:rPr>
        <w:t>змін</w:t>
      </w:r>
      <w:r w:rsidR="004E666D">
        <w:rPr>
          <w:sz w:val="28"/>
          <w:szCs w:val="28"/>
          <w:lang w:val="uk-UA"/>
        </w:rPr>
        <w:t>ою</w:t>
      </w:r>
      <w:r w:rsidR="009F6C4E">
        <w:rPr>
          <w:sz w:val="28"/>
          <w:szCs w:val="28"/>
          <w:lang w:val="uk-UA"/>
        </w:rPr>
        <w:t xml:space="preserve"> цільового призначення</w:t>
      </w:r>
      <w:r w:rsidR="004E666D">
        <w:rPr>
          <w:sz w:val="28"/>
          <w:szCs w:val="28"/>
          <w:lang w:val="uk-UA"/>
        </w:rPr>
        <w:t>)</w:t>
      </w:r>
      <w:r w:rsidR="001A2C9A">
        <w:rPr>
          <w:sz w:val="28"/>
          <w:szCs w:val="28"/>
          <w:lang w:val="uk-UA"/>
        </w:rPr>
        <w:t xml:space="preserve"> </w:t>
      </w:r>
      <w:r w:rsidR="003C26D7">
        <w:rPr>
          <w:sz w:val="28"/>
          <w:szCs w:val="28"/>
          <w:lang w:val="uk-UA"/>
        </w:rPr>
        <w:t>для будівництва та</w:t>
      </w:r>
      <w:r w:rsidR="00C32E9C">
        <w:rPr>
          <w:sz w:val="28"/>
          <w:szCs w:val="28"/>
          <w:lang w:val="uk-UA"/>
        </w:rPr>
        <w:t xml:space="preserve"> обслуговування </w:t>
      </w:r>
      <w:r w:rsidR="003C26D7">
        <w:rPr>
          <w:sz w:val="28"/>
          <w:szCs w:val="28"/>
          <w:lang w:val="uk-UA"/>
        </w:rPr>
        <w:t>інших</w:t>
      </w:r>
      <w:r w:rsidR="009F6C4E">
        <w:rPr>
          <w:sz w:val="28"/>
          <w:szCs w:val="28"/>
          <w:lang w:val="uk-UA"/>
        </w:rPr>
        <w:t xml:space="preserve"> будіве</w:t>
      </w:r>
      <w:r w:rsidR="003C26D7">
        <w:rPr>
          <w:sz w:val="28"/>
          <w:szCs w:val="28"/>
          <w:lang w:val="uk-UA"/>
        </w:rPr>
        <w:t>ль громадської забудови</w:t>
      </w:r>
      <w:r w:rsidR="000D663C" w:rsidRPr="0061445D">
        <w:rPr>
          <w:sz w:val="28"/>
          <w:szCs w:val="28"/>
          <w:lang w:val="uk-UA"/>
        </w:rPr>
        <w:t xml:space="preserve">, </w:t>
      </w:r>
      <w:r w:rsidR="000D663C" w:rsidRPr="0061445D">
        <w:rPr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</w:t>
      </w:r>
      <w:r w:rsidR="00B90CD6">
        <w:rPr>
          <w:sz w:val="28"/>
          <w:szCs w:val="28"/>
          <w:shd w:val="clear" w:color="auto" w:fill="FFFFFF"/>
          <w:lang w:val="uk-UA"/>
        </w:rPr>
        <w:t>ядування в Україні», статтями 12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, 81, 118, 121, 186 Земельного кодексу України, </w:t>
      </w:r>
      <w:r w:rsidR="009F6C4E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>
        <w:rPr>
          <w:color w:val="000000"/>
          <w:sz w:val="28"/>
          <w:szCs w:val="28"/>
          <w:lang w:val="uk-UA"/>
        </w:rPr>
        <w:t>, Млинівська селищна рада</w:t>
      </w:r>
    </w:p>
    <w:p w:rsidR="000D663C" w:rsidRPr="0061445D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Pr="0061445D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D155B1" w:rsidRPr="00D155B1" w:rsidRDefault="000D663C" w:rsidP="00D155B1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shd w:val="clear" w:color="auto" w:fill="FFFFFF"/>
          <w:lang w:val="uk-UA"/>
        </w:rPr>
        <w:t>Затвердити проект землеустрою щодо від</w:t>
      </w:r>
      <w:r w:rsidR="00046C83">
        <w:rPr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18115A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0502CC">
        <w:rPr>
          <w:sz w:val="28"/>
          <w:szCs w:val="28"/>
          <w:shd w:val="clear" w:color="auto" w:fill="FFFFFF"/>
          <w:lang w:val="uk-UA"/>
        </w:rPr>
        <w:t xml:space="preserve">          </w:t>
      </w:r>
      <w:r w:rsidR="00FA3BAA" w:rsidRPr="0061445D">
        <w:rPr>
          <w:sz w:val="28"/>
          <w:szCs w:val="28"/>
          <w:shd w:val="clear" w:color="auto" w:fill="FFFFFF"/>
          <w:lang w:val="uk-UA"/>
        </w:rPr>
        <w:t>гр.</w:t>
      </w:r>
      <w:r w:rsidR="0092360D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9B13AF">
        <w:rPr>
          <w:sz w:val="28"/>
          <w:szCs w:val="28"/>
          <w:shd w:val="clear" w:color="auto" w:fill="FFFFFF"/>
          <w:lang w:val="uk-UA"/>
        </w:rPr>
        <w:t>Колошві</w:t>
      </w:r>
      <w:proofErr w:type="spellEnd"/>
      <w:r w:rsidR="009B13AF">
        <w:rPr>
          <w:sz w:val="28"/>
          <w:szCs w:val="28"/>
          <w:shd w:val="clear" w:color="auto" w:fill="FFFFFF"/>
          <w:lang w:val="uk-UA"/>
        </w:rPr>
        <w:t xml:space="preserve"> Богдані Миколаївні</w:t>
      </w:r>
      <w:r w:rsidR="00CD60C7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4E666D">
        <w:rPr>
          <w:sz w:val="28"/>
          <w:szCs w:val="28"/>
          <w:shd w:val="clear" w:color="auto" w:fill="FFFFFF"/>
          <w:lang w:val="uk-UA"/>
        </w:rPr>
        <w:t>(зі</w:t>
      </w:r>
      <w:r w:rsidR="001A2C9A">
        <w:rPr>
          <w:sz w:val="28"/>
          <w:szCs w:val="28"/>
          <w:shd w:val="clear" w:color="auto" w:fill="FFFFFF"/>
          <w:lang w:val="uk-UA"/>
        </w:rPr>
        <w:t xml:space="preserve"> змін</w:t>
      </w:r>
      <w:r w:rsidR="004E666D">
        <w:rPr>
          <w:sz w:val="28"/>
          <w:szCs w:val="28"/>
          <w:shd w:val="clear" w:color="auto" w:fill="FFFFFF"/>
          <w:lang w:val="uk-UA"/>
        </w:rPr>
        <w:t>ою</w:t>
      </w:r>
      <w:r w:rsidR="001A2C9A">
        <w:rPr>
          <w:sz w:val="28"/>
          <w:szCs w:val="28"/>
          <w:shd w:val="clear" w:color="auto" w:fill="FFFFFF"/>
          <w:lang w:val="uk-UA"/>
        </w:rPr>
        <w:t xml:space="preserve"> цільового призначе</w:t>
      </w:r>
      <w:r w:rsidR="0002260F">
        <w:rPr>
          <w:sz w:val="28"/>
          <w:szCs w:val="28"/>
          <w:shd w:val="clear" w:color="auto" w:fill="FFFFFF"/>
          <w:lang w:val="uk-UA"/>
        </w:rPr>
        <w:t>н</w:t>
      </w:r>
      <w:r w:rsidR="001A2C9A">
        <w:rPr>
          <w:sz w:val="28"/>
          <w:szCs w:val="28"/>
          <w:shd w:val="clear" w:color="auto" w:fill="FFFFFF"/>
          <w:lang w:val="uk-UA"/>
        </w:rPr>
        <w:t>ня</w:t>
      </w:r>
      <w:r w:rsidR="004E666D">
        <w:rPr>
          <w:sz w:val="28"/>
          <w:szCs w:val="28"/>
          <w:shd w:val="clear" w:color="auto" w:fill="FFFFFF"/>
          <w:lang w:val="uk-UA"/>
        </w:rPr>
        <w:t>)</w:t>
      </w:r>
      <w:r w:rsidR="001A2C9A">
        <w:rPr>
          <w:sz w:val="28"/>
          <w:szCs w:val="28"/>
          <w:shd w:val="clear" w:color="auto" w:fill="FFFFFF"/>
          <w:lang w:val="uk-UA"/>
        </w:rPr>
        <w:t xml:space="preserve"> </w:t>
      </w:r>
      <w:r w:rsidR="002E7DAE">
        <w:rPr>
          <w:sz w:val="28"/>
          <w:szCs w:val="28"/>
          <w:shd w:val="clear" w:color="auto" w:fill="FFFFFF"/>
          <w:lang w:val="uk-UA"/>
        </w:rPr>
        <w:t>для будівництва та</w:t>
      </w:r>
      <w:r w:rsidR="00C32E9C">
        <w:rPr>
          <w:sz w:val="28"/>
          <w:szCs w:val="28"/>
          <w:shd w:val="clear" w:color="auto" w:fill="FFFFFF"/>
          <w:lang w:val="uk-UA"/>
        </w:rPr>
        <w:t xml:space="preserve"> обслуговування </w:t>
      </w:r>
      <w:r w:rsidR="002E7DAE">
        <w:rPr>
          <w:sz w:val="28"/>
          <w:szCs w:val="28"/>
          <w:lang w:val="uk-UA"/>
        </w:rPr>
        <w:t xml:space="preserve">інших будівель громадської </w:t>
      </w:r>
      <w:r w:rsidR="003C263A">
        <w:rPr>
          <w:sz w:val="28"/>
          <w:szCs w:val="28"/>
          <w:lang w:val="uk-UA"/>
        </w:rPr>
        <w:t>забудови</w:t>
      </w:r>
      <w:r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3D26A1">
        <w:rPr>
          <w:sz w:val="28"/>
          <w:szCs w:val="28"/>
          <w:shd w:val="clear" w:color="auto" w:fill="FFFFFF"/>
          <w:lang w:val="uk-UA"/>
        </w:rPr>
        <w:t xml:space="preserve">(код </w:t>
      </w:r>
      <w:r w:rsidR="00726A38">
        <w:rPr>
          <w:sz w:val="28"/>
          <w:szCs w:val="28"/>
          <w:shd w:val="clear" w:color="auto" w:fill="FFFFFF"/>
          <w:lang w:val="uk-UA"/>
        </w:rPr>
        <w:t>КВЦПЗ-</w:t>
      </w:r>
      <w:r w:rsidR="00FB49AA">
        <w:rPr>
          <w:sz w:val="28"/>
          <w:szCs w:val="28"/>
          <w:shd w:val="clear" w:color="auto" w:fill="FFFFFF"/>
          <w:lang w:val="uk-UA"/>
        </w:rPr>
        <w:t>03</w:t>
      </w:r>
      <w:r w:rsidR="003C263A">
        <w:rPr>
          <w:sz w:val="28"/>
          <w:szCs w:val="28"/>
          <w:shd w:val="clear" w:color="auto" w:fill="FFFFFF"/>
          <w:lang w:val="uk-UA"/>
        </w:rPr>
        <w:t>.</w:t>
      </w:r>
      <w:r w:rsidR="00FB49AA">
        <w:rPr>
          <w:sz w:val="28"/>
          <w:szCs w:val="28"/>
          <w:shd w:val="clear" w:color="auto" w:fill="FFFFFF"/>
          <w:lang w:val="uk-UA"/>
        </w:rPr>
        <w:t>1</w:t>
      </w:r>
      <w:r w:rsidR="003C263A">
        <w:rPr>
          <w:sz w:val="28"/>
          <w:szCs w:val="28"/>
          <w:shd w:val="clear" w:color="auto" w:fill="FFFFFF"/>
          <w:lang w:val="uk-UA"/>
        </w:rPr>
        <w:t>5</w:t>
      </w:r>
      <w:r w:rsidR="003D26A1">
        <w:rPr>
          <w:sz w:val="28"/>
          <w:szCs w:val="28"/>
          <w:shd w:val="clear" w:color="auto" w:fill="FFFFFF"/>
          <w:lang w:val="uk-UA"/>
        </w:rPr>
        <w:t xml:space="preserve">) за рахунок </w:t>
      </w:r>
      <w:r w:rsidR="000502CC">
        <w:rPr>
          <w:sz w:val="28"/>
          <w:szCs w:val="28"/>
          <w:shd w:val="clear" w:color="auto" w:fill="FFFFFF"/>
          <w:lang w:val="uk-UA"/>
        </w:rPr>
        <w:t>земельної ділянки, яка</w:t>
      </w:r>
      <w:r w:rsidR="003D26A1">
        <w:rPr>
          <w:sz w:val="28"/>
          <w:szCs w:val="28"/>
          <w:shd w:val="clear" w:color="auto" w:fill="FFFFFF"/>
          <w:lang w:val="uk-UA"/>
        </w:rPr>
        <w:t xml:space="preserve"> </w:t>
      </w:r>
      <w:r w:rsidR="002F5C28">
        <w:rPr>
          <w:sz w:val="28"/>
          <w:szCs w:val="28"/>
          <w:shd w:val="clear" w:color="auto" w:fill="FFFFFF"/>
          <w:lang w:val="uk-UA"/>
        </w:rPr>
        <w:t>перебуває у її</w:t>
      </w:r>
      <w:r w:rsidR="000502CC">
        <w:rPr>
          <w:sz w:val="28"/>
          <w:szCs w:val="28"/>
          <w:shd w:val="clear" w:color="auto" w:fill="FFFFFF"/>
          <w:lang w:val="uk-UA"/>
        </w:rPr>
        <w:t xml:space="preserve"> власності </w:t>
      </w:r>
      <w:r w:rsidR="003F555B">
        <w:rPr>
          <w:sz w:val="28"/>
          <w:szCs w:val="28"/>
          <w:shd w:val="clear" w:color="auto" w:fill="FFFFFF"/>
          <w:lang w:val="uk-UA"/>
        </w:rPr>
        <w:t>(</w:t>
      </w:r>
      <w:r w:rsidR="0083481F">
        <w:rPr>
          <w:sz w:val="28"/>
          <w:szCs w:val="28"/>
          <w:shd w:val="clear" w:color="auto" w:fill="FFFFFF"/>
          <w:lang w:val="uk-UA"/>
        </w:rPr>
        <w:t>кадастровий номер 5623855</w:t>
      </w:r>
      <w:r w:rsidR="00B933C0">
        <w:rPr>
          <w:sz w:val="28"/>
          <w:szCs w:val="28"/>
          <w:shd w:val="clear" w:color="auto" w:fill="FFFFFF"/>
          <w:lang w:val="uk-UA"/>
        </w:rPr>
        <w:t>100:01:006:12</w:t>
      </w:r>
      <w:r w:rsidR="00E71187">
        <w:rPr>
          <w:sz w:val="28"/>
          <w:szCs w:val="28"/>
          <w:shd w:val="clear" w:color="auto" w:fill="FFFFFF"/>
          <w:lang w:val="uk-UA"/>
        </w:rPr>
        <w:t>69</w:t>
      </w:r>
      <w:r w:rsidR="000502CC">
        <w:rPr>
          <w:sz w:val="28"/>
          <w:szCs w:val="28"/>
          <w:shd w:val="clear" w:color="auto" w:fill="FFFFFF"/>
          <w:lang w:val="uk-UA"/>
        </w:rPr>
        <w:t>)</w:t>
      </w:r>
      <w:r w:rsidR="003D26A1">
        <w:rPr>
          <w:sz w:val="28"/>
          <w:szCs w:val="28"/>
          <w:shd w:val="clear" w:color="auto" w:fill="FFFFFF"/>
          <w:lang w:val="uk-UA"/>
        </w:rPr>
        <w:t xml:space="preserve"> для </w:t>
      </w:r>
      <w:r w:rsidR="005F162C">
        <w:rPr>
          <w:sz w:val="28"/>
          <w:szCs w:val="28"/>
          <w:shd w:val="clear" w:color="auto" w:fill="FFFFFF"/>
          <w:lang w:val="uk-UA"/>
        </w:rPr>
        <w:t>будівництва індивідуальних гаражів</w:t>
      </w:r>
      <w:r w:rsidR="008F4817">
        <w:rPr>
          <w:sz w:val="28"/>
          <w:szCs w:val="28"/>
          <w:shd w:val="clear" w:color="auto" w:fill="FFFFFF"/>
          <w:lang w:val="uk-UA"/>
        </w:rPr>
        <w:t xml:space="preserve"> в с</w:t>
      </w:r>
      <w:r w:rsidR="00E71187">
        <w:rPr>
          <w:sz w:val="28"/>
          <w:szCs w:val="28"/>
          <w:shd w:val="clear" w:color="auto" w:fill="FFFFFF"/>
          <w:lang w:val="uk-UA"/>
        </w:rPr>
        <w:t>елищі</w:t>
      </w:r>
      <w:r w:rsidR="008F4817">
        <w:rPr>
          <w:sz w:val="28"/>
          <w:szCs w:val="28"/>
          <w:shd w:val="clear" w:color="auto" w:fill="FFFFFF"/>
          <w:lang w:val="uk-UA"/>
        </w:rPr>
        <w:t xml:space="preserve"> Млині</w:t>
      </w:r>
      <w:r w:rsidR="0048253E">
        <w:rPr>
          <w:sz w:val="28"/>
          <w:szCs w:val="28"/>
          <w:shd w:val="clear" w:color="auto" w:fill="FFFFFF"/>
          <w:lang w:val="uk-UA"/>
        </w:rPr>
        <w:t>в, вул. Богуна</w:t>
      </w:r>
      <w:r w:rsidR="000502CC">
        <w:rPr>
          <w:sz w:val="28"/>
          <w:szCs w:val="28"/>
          <w:shd w:val="clear" w:color="auto" w:fill="FFFFFF"/>
          <w:lang w:val="uk-UA"/>
        </w:rPr>
        <w:t xml:space="preserve"> Дубенського</w:t>
      </w:r>
      <w:r w:rsidR="003D26A1">
        <w:rPr>
          <w:sz w:val="28"/>
          <w:szCs w:val="28"/>
          <w:shd w:val="clear" w:color="auto" w:fill="FFFFFF"/>
          <w:lang w:val="uk-UA"/>
        </w:rPr>
        <w:t xml:space="preserve"> району Рівненської області, </w:t>
      </w:r>
      <w:r w:rsidR="00CD60C7" w:rsidRPr="0061445D">
        <w:rPr>
          <w:sz w:val="28"/>
          <w:szCs w:val="28"/>
          <w:shd w:val="clear" w:color="auto" w:fill="FFFFFF"/>
          <w:lang w:val="uk-UA"/>
        </w:rPr>
        <w:t>розроблен</w:t>
      </w:r>
      <w:r w:rsidR="0002260F">
        <w:rPr>
          <w:sz w:val="28"/>
          <w:szCs w:val="28"/>
          <w:shd w:val="clear" w:color="auto" w:fill="FFFFFF"/>
          <w:lang w:val="uk-UA"/>
        </w:rPr>
        <w:t>ий</w:t>
      </w:r>
      <w:r w:rsidR="00486FF5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537DD1">
        <w:rPr>
          <w:sz w:val="28"/>
          <w:szCs w:val="28"/>
          <w:shd w:val="clear" w:color="auto" w:fill="FFFFFF"/>
          <w:lang w:val="uk-UA"/>
        </w:rPr>
        <w:t xml:space="preserve">фізичною особою-підприємцем Ткачуком </w:t>
      </w:r>
      <w:r w:rsidR="0059601B">
        <w:rPr>
          <w:sz w:val="28"/>
          <w:szCs w:val="28"/>
          <w:shd w:val="clear" w:color="auto" w:fill="FFFFFF"/>
          <w:lang w:val="uk-UA"/>
        </w:rPr>
        <w:t>Михайлом Ві</w:t>
      </w:r>
      <w:r w:rsidR="005F1B8A">
        <w:rPr>
          <w:sz w:val="28"/>
          <w:szCs w:val="28"/>
          <w:shd w:val="clear" w:color="auto" w:fill="FFFFFF"/>
          <w:lang w:val="uk-UA"/>
        </w:rPr>
        <w:t>кторовичем</w:t>
      </w:r>
      <w:r w:rsidR="0002260F">
        <w:rPr>
          <w:sz w:val="28"/>
          <w:szCs w:val="28"/>
          <w:shd w:val="clear" w:color="auto" w:fill="FFFFFF"/>
          <w:lang w:val="uk-UA"/>
        </w:rPr>
        <w:t>.</w:t>
      </w:r>
    </w:p>
    <w:p w:rsidR="00D155B1" w:rsidRPr="00D155B1" w:rsidRDefault="00D155B1" w:rsidP="00D155B1">
      <w:pPr>
        <w:pStyle w:val="a3"/>
        <w:tabs>
          <w:tab w:val="left" w:pos="851"/>
          <w:tab w:val="left" w:pos="993"/>
        </w:tabs>
        <w:ind w:left="567"/>
        <w:jc w:val="both"/>
        <w:rPr>
          <w:sz w:val="28"/>
          <w:szCs w:val="28"/>
          <w:lang w:val="uk-UA"/>
        </w:rPr>
      </w:pPr>
    </w:p>
    <w:p w:rsidR="000502CC" w:rsidRPr="00D155B1" w:rsidRDefault="00D155B1" w:rsidP="00D155B1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55B1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Pr="00D15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3B0873" w:rsidRPr="00D155B1">
        <w:rPr>
          <w:rFonts w:ascii="Times New Roman" w:hAnsi="Times New Roman" w:cs="Times New Roman"/>
          <w:sz w:val="28"/>
          <w:szCs w:val="28"/>
          <w:lang w:val="uk-UA"/>
        </w:rPr>
        <w:t xml:space="preserve">Змінити цільове призначення </w:t>
      </w:r>
      <w:r w:rsidR="0092360D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земельної ділянки площею 0,</w:t>
      </w:r>
      <w:r w:rsidR="005F415D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010</w:t>
      </w:r>
      <w:r w:rsidR="003D26A1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</w:t>
      </w:r>
      <w:r w:rsidR="003B0873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4849A6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56238</w:t>
      </w:r>
      <w:r w:rsidR="002A348A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55100:01</w:t>
      </w:r>
      <w:r w:rsidR="005F415D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:006:12</w:t>
      </w:r>
      <w:r w:rsidR="00E71187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69</w:t>
      </w:r>
      <w:r w:rsidR="003F555B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 з коду КВЦПЗ-</w:t>
      </w:r>
      <w:r w:rsidR="002A348A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02</w:t>
      </w:r>
      <w:r w:rsidR="003B0873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2A348A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05</w:t>
      </w:r>
      <w:r w:rsidR="003F555B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 код КВЦПЗ-</w:t>
      </w:r>
      <w:r w:rsidR="00F13E73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03</w:t>
      </w:r>
      <w:r w:rsidR="003B0873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2A348A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15</w:t>
      </w:r>
      <w:r w:rsidR="003B0873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E71187" w:rsidRDefault="00D155B1" w:rsidP="00D155B1">
      <w:pP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</w:p>
    <w:p w:rsidR="00D155B1" w:rsidRPr="00D155B1" w:rsidRDefault="00D155B1" w:rsidP="00D155B1">
      <w:pP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D155B1" w:rsidRDefault="00726A38" w:rsidP="00D155B1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="00E71187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9F6C4E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3. </w:t>
      </w:r>
      <w:r w:rsidR="000D663C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Гр</w:t>
      </w:r>
      <w:r w:rsidR="00542D7A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омадя</w:t>
      </w:r>
      <w:r w:rsidR="000034C8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</w:t>
      </w:r>
      <w:r w:rsidR="005F415D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ці </w:t>
      </w:r>
      <w:proofErr w:type="spellStart"/>
      <w:r w:rsidR="005F415D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Колошві</w:t>
      </w:r>
      <w:proofErr w:type="spellEnd"/>
      <w:r w:rsidR="005F415D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Богдані Миколаївні</w:t>
      </w:r>
      <w:r w:rsidR="00486FF5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використовувати земельну ділянку за</w:t>
      </w:r>
      <w:r w:rsidR="00FA3BAA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цільовим призначенням після</w:t>
      </w:r>
      <w:r w:rsidR="00FA3BAA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реєстрації</w:t>
      </w:r>
      <w:r w:rsidR="00FA3BAA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речового</w:t>
      </w:r>
      <w:r w:rsidR="00FA3BAA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</w:t>
      </w:r>
      <w:r w:rsidR="00A16A58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r w:rsidR="000D663C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 отримання правовстановлюючих документів на земельну ділянку.</w:t>
      </w:r>
    </w:p>
    <w:p w:rsidR="000D663C" w:rsidRPr="00D155B1" w:rsidRDefault="000D663C" w:rsidP="00D90A0D">
      <w:pPr>
        <w:pStyle w:val="a3"/>
        <w:tabs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9F6C4E" w:rsidRPr="009F6C4E" w:rsidRDefault="009F6C4E" w:rsidP="00726A38">
      <w:pPr>
        <w:tabs>
          <w:tab w:val="left" w:pos="426"/>
          <w:tab w:val="left" w:pos="851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155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E71187" w:rsidRPr="00D155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155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4. Контроль за виконанням даного рішення покласти на постійну комісію з питань </w:t>
      </w:r>
      <w:r w:rsidRPr="00D155B1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</w:t>
      </w:r>
      <w:r w:rsidRPr="009F6C4E">
        <w:rPr>
          <w:rFonts w:ascii="Times New Roman" w:hAnsi="Times New Roman" w:cs="Times New Roman"/>
          <w:sz w:val="28"/>
          <w:szCs w:val="28"/>
          <w:lang w:val="uk-UA"/>
        </w:rPr>
        <w:t xml:space="preserve"> навколишнього середовища</w:t>
      </w:r>
      <w:r w:rsidRPr="009F6C4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663C" w:rsidRPr="0061445D" w:rsidRDefault="000D663C" w:rsidP="00A16A58">
      <w:pPr>
        <w:pStyle w:val="21"/>
        <w:ind w:right="-545" w:firstLine="705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61445D">
        <w:rPr>
          <w:sz w:val="28"/>
          <w:szCs w:val="28"/>
        </w:rPr>
        <w:t xml:space="preserve">Селищний голова                                                  </w:t>
      </w:r>
      <w:r w:rsidR="0077025F">
        <w:rPr>
          <w:sz w:val="28"/>
          <w:szCs w:val="28"/>
        </w:rPr>
        <w:t xml:space="preserve">         Дмитро ЛЕВИЦЬКИЙ</w:t>
      </w: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rPr>
          <w:rFonts w:ascii="Times New Roman" w:hAnsi="Times New Roman" w:cs="Times New Roman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B95682" w:rsidRDefault="00CC6352"/>
    <w:sectPr w:rsidR="00B95682" w:rsidSect="00D155B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5700E"/>
    <w:multiLevelType w:val="hybridMultilevel"/>
    <w:tmpl w:val="F61044B6"/>
    <w:lvl w:ilvl="0" w:tplc="0F544734">
      <w:start w:val="2"/>
      <w:numFmt w:val="decimal"/>
      <w:lvlText w:val="%1."/>
      <w:lvlJc w:val="left"/>
      <w:pPr>
        <w:ind w:left="870" w:hanging="360"/>
      </w:pPr>
      <w:rPr>
        <w:rFonts w:asciiTheme="minorHAnsi" w:hAnsiTheme="minorHAnsi"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63C"/>
    <w:rsid w:val="000034C8"/>
    <w:rsid w:val="00013550"/>
    <w:rsid w:val="00022433"/>
    <w:rsid w:val="0002260F"/>
    <w:rsid w:val="00046C83"/>
    <w:rsid w:val="000502CC"/>
    <w:rsid w:val="00072A32"/>
    <w:rsid w:val="000921EA"/>
    <w:rsid w:val="000B14AA"/>
    <w:rsid w:val="000B448D"/>
    <w:rsid w:val="000D041F"/>
    <w:rsid w:val="000D663C"/>
    <w:rsid w:val="00144D8F"/>
    <w:rsid w:val="00175FAF"/>
    <w:rsid w:val="00176375"/>
    <w:rsid w:val="0018115A"/>
    <w:rsid w:val="001A2C9A"/>
    <w:rsid w:val="001F4A80"/>
    <w:rsid w:val="00201033"/>
    <w:rsid w:val="00214D02"/>
    <w:rsid w:val="0021632D"/>
    <w:rsid w:val="00230E6A"/>
    <w:rsid w:val="002624D9"/>
    <w:rsid w:val="002717D5"/>
    <w:rsid w:val="00274DAC"/>
    <w:rsid w:val="00277E0E"/>
    <w:rsid w:val="002849A6"/>
    <w:rsid w:val="00295559"/>
    <w:rsid w:val="002A33BD"/>
    <w:rsid w:val="002A348A"/>
    <w:rsid w:val="002C476D"/>
    <w:rsid w:val="002C5B55"/>
    <w:rsid w:val="002D6234"/>
    <w:rsid w:val="002E7DAE"/>
    <w:rsid w:val="002F1ABF"/>
    <w:rsid w:val="002F1EA7"/>
    <w:rsid w:val="002F5C28"/>
    <w:rsid w:val="00300893"/>
    <w:rsid w:val="003012B8"/>
    <w:rsid w:val="00331221"/>
    <w:rsid w:val="00345B08"/>
    <w:rsid w:val="003503BB"/>
    <w:rsid w:val="003653CB"/>
    <w:rsid w:val="00367DFF"/>
    <w:rsid w:val="00391C7B"/>
    <w:rsid w:val="003A001D"/>
    <w:rsid w:val="003A5AA4"/>
    <w:rsid w:val="003B0873"/>
    <w:rsid w:val="003B59CA"/>
    <w:rsid w:val="003C184F"/>
    <w:rsid w:val="003C263A"/>
    <w:rsid w:val="003C26D7"/>
    <w:rsid w:val="003D26A1"/>
    <w:rsid w:val="003E0173"/>
    <w:rsid w:val="003F555B"/>
    <w:rsid w:val="00415ECE"/>
    <w:rsid w:val="004162DB"/>
    <w:rsid w:val="0043065A"/>
    <w:rsid w:val="00435E3B"/>
    <w:rsid w:val="00454331"/>
    <w:rsid w:val="004700FA"/>
    <w:rsid w:val="00470308"/>
    <w:rsid w:val="00470473"/>
    <w:rsid w:val="004708F7"/>
    <w:rsid w:val="0048253E"/>
    <w:rsid w:val="004849A6"/>
    <w:rsid w:val="00486FF5"/>
    <w:rsid w:val="004C007C"/>
    <w:rsid w:val="004C5DB7"/>
    <w:rsid w:val="004E666D"/>
    <w:rsid w:val="004F40E2"/>
    <w:rsid w:val="00514FF9"/>
    <w:rsid w:val="005158E4"/>
    <w:rsid w:val="00537DD1"/>
    <w:rsid w:val="00542D7A"/>
    <w:rsid w:val="0054367F"/>
    <w:rsid w:val="005505D7"/>
    <w:rsid w:val="00550DBF"/>
    <w:rsid w:val="005800B8"/>
    <w:rsid w:val="005857B1"/>
    <w:rsid w:val="0059601B"/>
    <w:rsid w:val="005A0B35"/>
    <w:rsid w:val="005A73B6"/>
    <w:rsid w:val="005F162C"/>
    <w:rsid w:val="005F1B8A"/>
    <w:rsid w:val="005F415D"/>
    <w:rsid w:val="0061445D"/>
    <w:rsid w:val="00646E73"/>
    <w:rsid w:val="00667E78"/>
    <w:rsid w:val="00695164"/>
    <w:rsid w:val="006C0F07"/>
    <w:rsid w:val="006C505C"/>
    <w:rsid w:val="006E1DC3"/>
    <w:rsid w:val="006F0EC4"/>
    <w:rsid w:val="006F3D71"/>
    <w:rsid w:val="00726A38"/>
    <w:rsid w:val="007319D7"/>
    <w:rsid w:val="00735499"/>
    <w:rsid w:val="00763D19"/>
    <w:rsid w:val="0077025F"/>
    <w:rsid w:val="007C25D8"/>
    <w:rsid w:val="007E5CF4"/>
    <w:rsid w:val="007F7929"/>
    <w:rsid w:val="0083481F"/>
    <w:rsid w:val="00863D48"/>
    <w:rsid w:val="0088280B"/>
    <w:rsid w:val="00885E21"/>
    <w:rsid w:val="00892571"/>
    <w:rsid w:val="008A5714"/>
    <w:rsid w:val="008A7E0C"/>
    <w:rsid w:val="008E2668"/>
    <w:rsid w:val="008F4817"/>
    <w:rsid w:val="0092360D"/>
    <w:rsid w:val="00923B47"/>
    <w:rsid w:val="00935A55"/>
    <w:rsid w:val="009B13AF"/>
    <w:rsid w:val="009B3D2A"/>
    <w:rsid w:val="009D71DA"/>
    <w:rsid w:val="009E0F04"/>
    <w:rsid w:val="009F0FBD"/>
    <w:rsid w:val="009F27B2"/>
    <w:rsid w:val="009F6C4E"/>
    <w:rsid w:val="00A16A58"/>
    <w:rsid w:val="00A2352F"/>
    <w:rsid w:val="00A62239"/>
    <w:rsid w:val="00A8112B"/>
    <w:rsid w:val="00A92299"/>
    <w:rsid w:val="00AC1E97"/>
    <w:rsid w:val="00B129AC"/>
    <w:rsid w:val="00B15D6C"/>
    <w:rsid w:val="00B90CD6"/>
    <w:rsid w:val="00B933C0"/>
    <w:rsid w:val="00B949FF"/>
    <w:rsid w:val="00BA14A1"/>
    <w:rsid w:val="00BA75D3"/>
    <w:rsid w:val="00BB125B"/>
    <w:rsid w:val="00BE614A"/>
    <w:rsid w:val="00BF06D6"/>
    <w:rsid w:val="00C110B9"/>
    <w:rsid w:val="00C14A91"/>
    <w:rsid w:val="00C32856"/>
    <w:rsid w:val="00C32E9C"/>
    <w:rsid w:val="00C372DF"/>
    <w:rsid w:val="00C53616"/>
    <w:rsid w:val="00C60F60"/>
    <w:rsid w:val="00C96429"/>
    <w:rsid w:val="00C96769"/>
    <w:rsid w:val="00CC6352"/>
    <w:rsid w:val="00CD05FF"/>
    <w:rsid w:val="00CD60C7"/>
    <w:rsid w:val="00CD6318"/>
    <w:rsid w:val="00D155B1"/>
    <w:rsid w:val="00D2189B"/>
    <w:rsid w:val="00D41BFA"/>
    <w:rsid w:val="00D62C17"/>
    <w:rsid w:val="00D90A0D"/>
    <w:rsid w:val="00D93F85"/>
    <w:rsid w:val="00DA3FFD"/>
    <w:rsid w:val="00DA4CA2"/>
    <w:rsid w:val="00DB0065"/>
    <w:rsid w:val="00DD4297"/>
    <w:rsid w:val="00E26523"/>
    <w:rsid w:val="00E607B2"/>
    <w:rsid w:val="00E71187"/>
    <w:rsid w:val="00E73491"/>
    <w:rsid w:val="00E7381C"/>
    <w:rsid w:val="00E951A6"/>
    <w:rsid w:val="00EE7FA5"/>
    <w:rsid w:val="00EF2CF0"/>
    <w:rsid w:val="00EF511C"/>
    <w:rsid w:val="00F04AA4"/>
    <w:rsid w:val="00F1319B"/>
    <w:rsid w:val="00F13E73"/>
    <w:rsid w:val="00F433FB"/>
    <w:rsid w:val="00F52B27"/>
    <w:rsid w:val="00F926AB"/>
    <w:rsid w:val="00F9716C"/>
    <w:rsid w:val="00FA3BAA"/>
    <w:rsid w:val="00FA723C"/>
    <w:rsid w:val="00FB1029"/>
    <w:rsid w:val="00FB49AA"/>
    <w:rsid w:val="00FD5997"/>
    <w:rsid w:val="00FD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DE9B7"/>
  <w15:docId w15:val="{BDFB74CB-CF71-4C46-8233-97E15CD6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82CAF-049F-4D40-96A1-4BD30F14D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1334</Words>
  <Characters>761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8</cp:revision>
  <cp:lastPrinted>2024-10-22T12:55:00Z</cp:lastPrinted>
  <dcterms:created xsi:type="dcterms:W3CDTF">2024-08-29T12:30:00Z</dcterms:created>
  <dcterms:modified xsi:type="dcterms:W3CDTF">2024-10-22T12:56:00Z</dcterms:modified>
</cp:coreProperties>
</file>